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3B" w:rsidRDefault="00B8503B" w:rsidP="00B8503B">
      <w:pPr>
        <w:spacing w:after="0"/>
        <w:ind w:right="-24" w:firstLine="708"/>
        <w:jc w:val="center"/>
        <w:rPr>
          <w:rFonts w:ascii="Times New Roman" w:hAnsi="Times New Roman"/>
          <w:noProof/>
          <w:sz w:val="28"/>
          <w:szCs w:val="28"/>
          <w:lang w:val="uk-UA" w:eastAsia="uk-UA"/>
        </w:rPr>
      </w:pPr>
      <w:r w:rsidRPr="00B8503B">
        <w:rPr>
          <w:rFonts w:ascii="Comic Sans MS" w:hAnsi="Comic Sans MS"/>
          <w:noProof/>
          <w:sz w:val="32"/>
          <w:szCs w:val="28"/>
          <w:lang w:val="uk-UA" w:eastAsia="uk-UA"/>
        </w:rPr>
        <w:t>Інфознайко</w:t>
      </w:r>
    </w:p>
    <w:p w:rsidR="00B8503B" w:rsidRDefault="00B8503B" w:rsidP="00D94533">
      <w:pPr>
        <w:spacing w:after="0"/>
        <w:ind w:right="-24" w:firstLine="708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</w:p>
    <w:p w:rsidR="0002388D" w:rsidRPr="00D94533" w:rsidRDefault="00B8503B" w:rsidP="00D94533">
      <w:pPr>
        <w:spacing w:after="0"/>
        <w:ind w:right="-2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8503B">
        <w:rPr>
          <w:rFonts w:ascii="Comic Sans MS" w:hAnsi="Comic Sans MS"/>
          <w:noProof/>
          <w:sz w:val="32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48AFECB" wp14:editId="135D97E0">
            <wp:simplePos x="0" y="0"/>
            <wp:positionH relativeFrom="column">
              <wp:posOffset>28575</wp:posOffset>
            </wp:positionH>
            <wp:positionV relativeFrom="paragraph">
              <wp:posOffset>77470</wp:posOffset>
            </wp:positionV>
            <wp:extent cx="1722755" cy="23145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88D" w:rsidRPr="00D94533">
        <w:rPr>
          <w:rFonts w:ascii="Times New Roman" w:hAnsi="Times New Roman"/>
          <w:sz w:val="28"/>
          <w:szCs w:val="28"/>
          <w:lang w:val="uk-UA"/>
        </w:rPr>
        <w:t>А чи знаєте ви, як називається пристрій, завдяки якому шиється наш одяг? А скільки років цей чудовий винахід допомагає швачкам</w:t>
      </w:r>
      <w:r w:rsidR="0002388D" w:rsidRPr="00D945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2388D" w:rsidRPr="00D94533">
        <w:rPr>
          <w:rFonts w:ascii="Times New Roman" w:hAnsi="Times New Roman"/>
          <w:sz w:val="28"/>
          <w:szCs w:val="28"/>
          <w:lang w:val="uk-UA"/>
        </w:rPr>
        <w:t xml:space="preserve">полегшувати їхню роботу? </w:t>
      </w:r>
    </w:p>
    <w:p w:rsidR="0002388D" w:rsidRPr="00D94533" w:rsidRDefault="0002388D" w:rsidP="00D94533">
      <w:pPr>
        <w:spacing w:after="0"/>
        <w:ind w:right="-2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94533">
        <w:rPr>
          <w:rFonts w:ascii="Times New Roman" w:hAnsi="Times New Roman"/>
          <w:sz w:val="28"/>
          <w:szCs w:val="28"/>
          <w:lang w:val="uk-UA"/>
        </w:rPr>
        <w:t>Як ви, напевно, здогадалися, мова піде про швейну машинку. Та перш ніж світ отримав таку чудову річ, люди довго шили голкою. До речі, голка теж зазнавала змін, але ми зараз не про неї.</w:t>
      </w:r>
    </w:p>
    <w:p w:rsidR="0002388D" w:rsidRPr="00D94533" w:rsidRDefault="0002388D" w:rsidP="00D94533">
      <w:pPr>
        <w:pStyle w:val="a3"/>
        <w:shd w:val="clear" w:color="auto" w:fill="FFFFFF"/>
        <w:spacing w:before="0" w:beforeAutospacing="0" w:after="0" w:afterAutospacing="0" w:line="276" w:lineRule="auto"/>
        <w:ind w:right="-24" w:firstLine="708"/>
        <w:jc w:val="both"/>
        <w:textAlignment w:val="baseline"/>
        <w:rPr>
          <w:sz w:val="28"/>
          <w:szCs w:val="28"/>
          <w:lang w:val="uk-UA"/>
        </w:rPr>
      </w:pPr>
      <w:r w:rsidRPr="00D94533">
        <w:rPr>
          <w:sz w:val="28"/>
          <w:szCs w:val="28"/>
          <w:lang w:val="uk-UA"/>
        </w:rPr>
        <w:t>Спочатку наявність одягу була для людей одним із способів виживання. Надалі його кількість зростала, він ставав ознакою статусу, з'явилося поняття моди. Постійна затребуваність все нових предметів одягу с</w:t>
      </w:r>
      <w:r w:rsidR="00D36D08" w:rsidRPr="00D94533">
        <w:rPr>
          <w:sz w:val="28"/>
          <w:szCs w:val="28"/>
          <w:lang w:val="uk-UA"/>
        </w:rPr>
        <w:t>повільнюва</w:t>
      </w:r>
      <w:r w:rsidRPr="00D94533">
        <w:rPr>
          <w:sz w:val="28"/>
          <w:szCs w:val="28"/>
          <w:lang w:val="uk-UA"/>
        </w:rPr>
        <w:t xml:space="preserve">лася через повільну працю робітниць, які проводили за шиттям довгі години. Одна сукня часом шилася кілька тижнів, у швачок були поколоті руки, швидко погіршувався зір. Думка про механізацію шиття ставала актуальною, позаяк замовники хотіли </w:t>
      </w:r>
      <w:r w:rsidR="00D36D08" w:rsidRPr="00D94533">
        <w:rPr>
          <w:sz w:val="28"/>
          <w:szCs w:val="28"/>
          <w:lang w:val="uk-UA"/>
        </w:rPr>
        <w:t>швидше отримувати нове</w:t>
      </w:r>
      <w:r w:rsidRPr="00D94533">
        <w:rPr>
          <w:sz w:val="28"/>
          <w:szCs w:val="28"/>
          <w:lang w:val="uk-UA"/>
        </w:rPr>
        <w:t xml:space="preserve"> </w:t>
      </w:r>
      <w:r w:rsidR="00D36D08" w:rsidRPr="00D94533">
        <w:rPr>
          <w:sz w:val="28"/>
          <w:szCs w:val="28"/>
          <w:lang w:val="uk-UA"/>
        </w:rPr>
        <w:t>вбрання</w:t>
      </w:r>
      <w:r w:rsidRPr="00D94533">
        <w:rPr>
          <w:sz w:val="28"/>
          <w:szCs w:val="28"/>
          <w:lang w:val="uk-UA"/>
        </w:rPr>
        <w:t>.</w:t>
      </w:r>
    </w:p>
    <w:p w:rsidR="0002388D" w:rsidRPr="00D94533" w:rsidRDefault="00D94533" w:rsidP="00D94533">
      <w:pPr>
        <w:pStyle w:val="a3"/>
        <w:shd w:val="clear" w:color="auto" w:fill="FFFFFF"/>
        <w:spacing w:before="0" w:beforeAutospacing="0" w:after="0" w:afterAutospacing="0" w:line="276" w:lineRule="auto"/>
        <w:ind w:right="-24"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02388D" w:rsidRPr="00D94533">
        <w:rPr>
          <w:sz w:val="28"/>
          <w:szCs w:val="28"/>
          <w:lang w:val="uk-UA"/>
        </w:rPr>
        <w:t xml:space="preserve"> XIV столітті </w:t>
      </w:r>
      <w:r w:rsidR="00400987" w:rsidRPr="00D94533">
        <w:rPr>
          <w:sz w:val="28"/>
          <w:szCs w:val="28"/>
          <w:lang w:val="uk-UA"/>
        </w:rPr>
        <w:t xml:space="preserve">вже </w:t>
      </w:r>
      <w:r w:rsidR="0002388D" w:rsidRPr="00D94533">
        <w:rPr>
          <w:sz w:val="28"/>
          <w:szCs w:val="28"/>
          <w:lang w:val="uk-UA"/>
        </w:rPr>
        <w:t>був придуманий механізм, який використовували для шиття вітрил. З його допомогою зшивали великі полотна прямими строчками. А пошиття одягу все ще залишалося ручним.</w:t>
      </w:r>
      <w:r w:rsidR="005C3859" w:rsidRPr="00D94533">
        <w:rPr>
          <w:sz w:val="28"/>
          <w:szCs w:val="28"/>
          <w:lang w:val="uk-UA"/>
        </w:rPr>
        <w:t xml:space="preserve"> </w:t>
      </w:r>
      <w:r w:rsidR="0002388D" w:rsidRPr="00D94533">
        <w:rPr>
          <w:sz w:val="28"/>
          <w:szCs w:val="28"/>
          <w:lang w:val="uk-UA"/>
        </w:rPr>
        <w:t xml:space="preserve">В щоденниках Леонардо </w:t>
      </w:r>
      <w:proofErr w:type="spellStart"/>
      <w:r w:rsidR="0002388D" w:rsidRPr="00D94533">
        <w:rPr>
          <w:sz w:val="28"/>
          <w:szCs w:val="28"/>
          <w:lang w:val="uk-UA"/>
        </w:rPr>
        <w:t>да</w:t>
      </w:r>
      <w:proofErr w:type="spellEnd"/>
      <w:r w:rsidR="0002388D" w:rsidRPr="00D94533">
        <w:rPr>
          <w:sz w:val="28"/>
          <w:szCs w:val="28"/>
          <w:lang w:val="uk-UA"/>
        </w:rPr>
        <w:t xml:space="preserve"> Вінчі збереглися креслення швейного агрегату, схожого на верстат, але вони так і не були втілені</w:t>
      </w:r>
      <w:r w:rsidR="005C3859" w:rsidRPr="00D94533">
        <w:rPr>
          <w:sz w:val="28"/>
          <w:szCs w:val="28"/>
          <w:lang w:val="uk-UA"/>
        </w:rPr>
        <w:t xml:space="preserve"> в реальність</w:t>
      </w:r>
      <w:r w:rsidR="0002388D" w:rsidRPr="00D94533">
        <w:rPr>
          <w:sz w:val="28"/>
          <w:szCs w:val="28"/>
          <w:lang w:val="uk-UA"/>
        </w:rPr>
        <w:t>.</w:t>
      </w:r>
    </w:p>
    <w:p w:rsidR="0002388D" w:rsidRPr="00D94533" w:rsidRDefault="0002388D" w:rsidP="00D94533">
      <w:pPr>
        <w:shd w:val="clear" w:color="auto" w:fill="FFFFFF"/>
        <w:spacing w:after="0"/>
        <w:ind w:right="-24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Створення швейної машини припадає на другу половину </w:t>
      </w:r>
      <w:hyperlink r:id="rId6" w:tooltip="XVIII століття" w:history="1">
        <w:r w:rsidRPr="00D94533">
          <w:rPr>
            <w:rFonts w:ascii="Times New Roman" w:hAnsi="Times New Roman"/>
            <w:sz w:val="28"/>
            <w:szCs w:val="28"/>
            <w:lang w:val="uk-UA" w:eastAsia="ru-RU"/>
          </w:rPr>
          <w:t>XVIII століття</w:t>
        </w:r>
      </w:hyperlink>
      <w:r w:rsidRPr="00D94533">
        <w:rPr>
          <w:rFonts w:ascii="Times New Roman" w:hAnsi="Times New Roman"/>
          <w:sz w:val="28"/>
          <w:szCs w:val="28"/>
          <w:lang w:val="uk-UA" w:eastAsia="ru-RU"/>
        </w:rPr>
        <w:t>. Перші швейні «машинки» відрізнялися тим, що повністю копіювали метод ручного стібка.</w:t>
      </w:r>
      <w:r w:rsidR="005C3859" w:rsidRPr="00D9453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Можна стверджувати, що винайшов швейну машину Чарльз </w:t>
      </w:r>
      <w:proofErr w:type="spellStart"/>
      <w:r w:rsidRPr="00D94533">
        <w:rPr>
          <w:rFonts w:ascii="Times New Roman" w:hAnsi="Times New Roman"/>
          <w:sz w:val="28"/>
          <w:szCs w:val="28"/>
          <w:lang w:val="uk-UA" w:eastAsia="ru-RU"/>
        </w:rPr>
        <w:t>Фредрік</w:t>
      </w:r>
      <w:proofErr w:type="spellEnd"/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D94533">
        <w:rPr>
          <w:rFonts w:ascii="Times New Roman" w:hAnsi="Times New Roman"/>
          <w:sz w:val="28"/>
          <w:szCs w:val="28"/>
          <w:lang w:val="uk-UA" w:eastAsia="ru-RU"/>
        </w:rPr>
        <w:t>Візенталь</w:t>
      </w:r>
      <w:proofErr w:type="spellEnd"/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, німецький лікар і винахідник. Він </w:t>
      </w:r>
      <w:r w:rsidR="00400987" w:rsidRPr="00D94533">
        <w:rPr>
          <w:rFonts w:ascii="Times New Roman" w:hAnsi="Times New Roman"/>
          <w:sz w:val="28"/>
          <w:szCs w:val="28"/>
          <w:lang w:val="uk-UA" w:eastAsia="ru-RU"/>
        </w:rPr>
        <w:t xml:space="preserve">навіть </w:t>
      </w:r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отримав патент на перший відомий механічний пристрій для шиття у 1755 році. </w:t>
      </w:r>
      <w:r w:rsidR="00D94533"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D94533">
        <w:rPr>
          <w:rFonts w:ascii="Times New Roman" w:hAnsi="Times New Roman"/>
          <w:sz w:val="28"/>
          <w:szCs w:val="28"/>
          <w:lang w:val="uk-UA"/>
        </w:rPr>
        <w:t xml:space="preserve"> XIX столітті винаходи посипалися один за іншим.</w:t>
      </w:r>
      <w:r w:rsidRPr="00D94533">
        <w:rPr>
          <w:sz w:val="28"/>
          <w:szCs w:val="28"/>
          <w:lang w:val="uk-UA"/>
        </w:rPr>
        <w:t xml:space="preserve"> </w:t>
      </w:r>
      <w:r w:rsidR="00E46753" w:rsidRPr="00D94533">
        <w:rPr>
          <w:rFonts w:ascii="Times New Roman" w:hAnsi="Times New Roman"/>
          <w:sz w:val="28"/>
          <w:szCs w:val="28"/>
          <w:lang w:val="uk-UA" w:eastAsia="ru-RU"/>
        </w:rPr>
        <w:t>В історії залишилися імена</w:t>
      </w:r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46753" w:rsidRPr="00D94533">
        <w:rPr>
          <w:rFonts w:ascii="Times New Roman" w:hAnsi="Times New Roman"/>
          <w:sz w:val="28"/>
          <w:szCs w:val="28"/>
          <w:lang w:val="uk-UA" w:eastAsia="ru-RU"/>
        </w:rPr>
        <w:t>Мадерспергера</w:t>
      </w:r>
      <w:proofErr w:type="spellEnd"/>
      <w:r w:rsidR="00E46753" w:rsidRPr="00D94533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D94533">
        <w:rPr>
          <w:rFonts w:ascii="Times New Roman" w:hAnsi="Times New Roman"/>
          <w:sz w:val="28"/>
          <w:szCs w:val="28"/>
          <w:lang w:val="uk-UA" w:eastAsia="ru-RU"/>
        </w:rPr>
        <w:t>Гібоні, Хант</w:t>
      </w:r>
      <w:r w:rsidR="00E46753" w:rsidRPr="00D94533"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="00E46753" w:rsidRPr="00D94533">
        <w:rPr>
          <w:rFonts w:ascii="Times New Roman" w:hAnsi="Times New Roman"/>
          <w:sz w:val="28"/>
          <w:szCs w:val="28"/>
          <w:lang w:val="uk-UA" w:eastAsia="ru-RU"/>
        </w:rPr>
        <w:t>Хоу</w:t>
      </w:r>
      <w:proofErr w:type="spellEnd"/>
      <w:r w:rsidR="00E46753" w:rsidRPr="00D94533">
        <w:rPr>
          <w:rFonts w:ascii="Times New Roman" w:hAnsi="Times New Roman"/>
          <w:sz w:val="28"/>
          <w:szCs w:val="28"/>
          <w:lang w:val="uk-UA" w:eastAsia="ru-RU"/>
        </w:rPr>
        <w:t>, які працювал</w:t>
      </w:r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и над </w:t>
      </w:r>
      <w:r w:rsidR="00E46753" w:rsidRPr="00D94533">
        <w:rPr>
          <w:rFonts w:ascii="Times New Roman" w:hAnsi="Times New Roman"/>
          <w:sz w:val="28"/>
          <w:szCs w:val="28"/>
          <w:lang w:val="uk-UA" w:eastAsia="ru-RU"/>
        </w:rPr>
        <w:t>удосконаленням швейної машинки</w:t>
      </w:r>
      <w:r w:rsidRPr="00D9453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E46753" w:rsidRPr="00D9453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У </w:t>
      </w:r>
      <w:hyperlink r:id="rId7" w:tooltip="1830" w:history="1">
        <w:r w:rsidRPr="00D94533">
          <w:rPr>
            <w:rFonts w:ascii="Times New Roman" w:hAnsi="Times New Roman"/>
            <w:sz w:val="28"/>
            <w:szCs w:val="28"/>
            <w:lang w:val="uk-UA" w:eastAsia="ru-RU"/>
          </w:rPr>
          <w:t>1830</w:t>
        </w:r>
      </w:hyperlink>
      <w:r w:rsidR="00400987" w:rsidRPr="00D94533">
        <w:rPr>
          <w:rFonts w:ascii="Times New Roman" w:hAnsi="Times New Roman"/>
          <w:sz w:val="28"/>
          <w:szCs w:val="28"/>
          <w:lang w:val="uk-UA" w:eastAsia="ru-RU"/>
        </w:rPr>
        <w:t xml:space="preserve"> році</w:t>
      </w:r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hyperlink r:id="rId8" w:tooltip="Бартелемі Тімоньє" w:history="1">
        <w:proofErr w:type="spellStart"/>
        <w:r w:rsidRPr="00D94533">
          <w:rPr>
            <w:rFonts w:ascii="Times New Roman" w:hAnsi="Times New Roman"/>
            <w:sz w:val="28"/>
            <w:szCs w:val="28"/>
            <w:lang w:val="uk-UA" w:eastAsia="ru-RU"/>
          </w:rPr>
          <w:t>Бартелемі</w:t>
        </w:r>
        <w:proofErr w:type="spellEnd"/>
        <w:r w:rsidRPr="00D94533">
          <w:rPr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D94533">
          <w:rPr>
            <w:rFonts w:ascii="Times New Roman" w:hAnsi="Times New Roman"/>
            <w:sz w:val="28"/>
            <w:szCs w:val="28"/>
            <w:lang w:val="uk-UA" w:eastAsia="ru-RU"/>
          </w:rPr>
          <w:t>Тімоньє</w:t>
        </w:r>
        <w:proofErr w:type="spellEnd"/>
      </w:hyperlink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 відкрив першу у світі автоматизовану швейну фабрику. Щоправда, деякі джерела кажуть, що вона була спалена конкурентами.</w:t>
      </w:r>
    </w:p>
    <w:p w:rsidR="0002388D" w:rsidRPr="00D94533" w:rsidRDefault="0002388D" w:rsidP="00D94533">
      <w:pPr>
        <w:shd w:val="clear" w:color="auto" w:fill="FFFFFF"/>
        <w:spacing w:after="0"/>
        <w:ind w:right="-2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У </w:t>
      </w:r>
      <w:hyperlink r:id="rId9" w:tooltip="1845" w:history="1">
        <w:r w:rsidRPr="00D94533">
          <w:rPr>
            <w:rFonts w:ascii="Times New Roman" w:hAnsi="Times New Roman"/>
            <w:sz w:val="28"/>
            <w:szCs w:val="28"/>
            <w:lang w:val="uk-UA" w:eastAsia="ru-RU"/>
          </w:rPr>
          <w:t>1845</w:t>
        </w:r>
      </w:hyperlink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C67E6" w:rsidRPr="00D94533">
        <w:rPr>
          <w:rFonts w:ascii="Times New Roman" w:hAnsi="Times New Roman"/>
          <w:sz w:val="28"/>
          <w:szCs w:val="28"/>
          <w:lang w:val="uk-UA" w:eastAsia="ru-RU"/>
        </w:rPr>
        <w:t xml:space="preserve">році </w:t>
      </w:r>
      <w:proofErr w:type="spellStart"/>
      <w:r w:rsidRPr="00D94533">
        <w:rPr>
          <w:rFonts w:ascii="Times New Roman" w:hAnsi="Times New Roman"/>
          <w:sz w:val="28"/>
          <w:szCs w:val="28"/>
          <w:lang w:val="uk-UA" w:eastAsia="ru-RU"/>
        </w:rPr>
        <w:t>Елліас</w:t>
      </w:r>
      <w:proofErr w:type="spellEnd"/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D94533">
        <w:rPr>
          <w:rFonts w:ascii="Times New Roman" w:hAnsi="Times New Roman"/>
          <w:sz w:val="28"/>
          <w:szCs w:val="28"/>
          <w:lang w:val="uk-UA" w:eastAsia="ru-RU"/>
        </w:rPr>
        <w:t>Хоу</w:t>
      </w:r>
      <w:proofErr w:type="spellEnd"/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hyperlink r:id="rId10" w:tooltip="Сполучені Штати Америки" w:history="1">
        <w:r w:rsidRPr="00D94533">
          <w:rPr>
            <w:rFonts w:ascii="Times New Roman" w:hAnsi="Times New Roman"/>
            <w:sz w:val="28"/>
            <w:szCs w:val="28"/>
            <w:lang w:val="uk-UA" w:eastAsia="ru-RU"/>
          </w:rPr>
          <w:t>США</w:t>
        </w:r>
      </w:hyperlink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) розробив швейну машину із </w:t>
      </w:r>
      <w:r w:rsidR="00E46753" w:rsidRPr="00D94533">
        <w:rPr>
          <w:rFonts w:ascii="Times New Roman" w:hAnsi="Times New Roman"/>
          <w:sz w:val="28"/>
          <w:szCs w:val="28"/>
          <w:lang w:val="uk-UA" w:eastAsia="ru-RU"/>
        </w:rPr>
        <w:t xml:space="preserve">човниковим </w:t>
      </w:r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стібком, що працювала зі швидкістю 300 стібків за хвилину. Це було неабияким досягненням. </w:t>
      </w:r>
      <w:r w:rsidR="00E46753" w:rsidRPr="00D94533">
        <w:rPr>
          <w:rFonts w:ascii="Times New Roman" w:hAnsi="Times New Roman"/>
          <w:sz w:val="28"/>
          <w:szCs w:val="28"/>
          <w:lang w:val="uk-UA" w:eastAsia="ru-RU"/>
        </w:rPr>
        <w:t>Б</w:t>
      </w:r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агато </w:t>
      </w:r>
      <w:proofErr w:type="spellStart"/>
      <w:r w:rsidRPr="00D94533">
        <w:rPr>
          <w:rFonts w:ascii="Times New Roman" w:hAnsi="Times New Roman"/>
          <w:sz w:val="28"/>
          <w:szCs w:val="28"/>
          <w:lang w:val="uk-UA" w:eastAsia="ru-RU"/>
        </w:rPr>
        <w:t>поліпшень</w:t>
      </w:r>
      <w:proofErr w:type="spellEnd"/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 в «швейний пристрій»</w:t>
      </w:r>
      <w:r w:rsidR="00E46753" w:rsidRPr="00D94533">
        <w:rPr>
          <w:rFonts w:ascii="Times New Roman" w:hAnsi="Times New Roman"/>
          <w:sz w:val="28"/>
          <w:szCs w:val="28"/>
          <w:lang w:val="uk-UA" w:eastAsia="ru-RU"/>
        </w:rPr>
        <w:t xml:space="preserve"> вніс </w:t>
      </w:r>
      <w:proofErr w:type="spellStart"/>
      <w:r w:rsidR="00E46753" w:rsidRPr="00D94533">
        <w:rPr>
          <w:rFonts w:ascii="Times New Roman" w:hAnsi="Times New Roman"/>
          <w:sz w:val="28"/>
          <w:szCs w:val="28"/>
          <w:lang w:val="uk-UA" w:eastAsia="ru-RU"/>
        </w:rPr>
        <w:t>Ісаак</w:t>
      </w:r>
      <w:proofErr w:type="spellEnd"/>
      <w:r w:rsidR="00E46753" w:rsidRPr="00D94533">
        <w:rPr>
          <w:rFonts w:ascii="Times New Roman" w:hAnsi="Times New Roman"/>
          <w:sz w:val="28"/>
          <w:szCs w:val="28"/>
          <w:lang w:val="uk-UA" w:eastAsia="ru-RU"/>
        </w:rPr>
        <w:t xml:space="preserve"> Зінгер. А згодом</w:t>
      </w:r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 спільне підприємство Зінгера і </w:t>
      </w:r>
      <w:proofErr w:type="spellStart"/>
      <w:r w:rsidRPr="00D94533">
        <w:rPr>
          <w:rFonts w:ascii="Times New Roman" w:hAnsi="Times New Roman"/>
          <w:sz w:val="28"/>
          <w:szCs w:val="28"/>
          <w:lang w:val="uk-UA" w:eastAsia="ru-RU"/>
        </w:rPr>
        <w:t>Хоу</w:t>
      </w:r>
      <w:proofErr w:type="spellEnd"/>
      <w:r w:rsidRPr="00D94533">
        <w:rPr>
          <w:rFonts w:ascii="Times New Roman" w:hAnsi="Times New Roman"/>
          <w:sz w:val="28"/>
          <w:szCs w:val="28"/>
          <w:lang w:val="uk-UA" w:eastAsia="ru-RU"/>
        </w:rPr>
        <w:t xml:space="preserve"> почало масове виробництво швейних машин, які користувалися неабияким поп</w:t>
      </w:r>
      <w:r w:rsidR="00E46753" w:rsidRPr="00D94533">
        <w:rPr>
          <w:rFonts w:ascii="Times New Roman" w:hAnsi="Times New Roman"/>
          <w:sz w:val="28"/>
          <w:szCs w:val="28"/>
          <w:lang w:val="uk-UA" w:eastAsia="ru-RU"/>
        </w:rPr>
        <w:t>итом, хоч і були дуже дорогими.</w:t>
      </w:r>
      <w:r w:rsidR="00D9453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94533">
        <w:rPr>
          <w:rFonts w:ascii="Times New Roman" w:hAnsi="Times New Roman"/>
          <w:sz w:val="28"/>
          <w:szCs w:val="28"/>
          <w:lang w:val="uk-UA"/>
        </w:rPr>
        <w:t>Винахід швейної машини був важливим етапом на шляху прогресу. Механізація при</w:t>
      </w:r>
      <w:r w:rsidR="007C67E6" w:rsidRPr="00D94533">
        <w:rPr>
          <w:rFonts w:ascii="Times New Roman" w:hAnsi="Times New Roman"/>
          <w:sz w:val="28"/>
          <w:szCs w:val="28"/>
          <w:lang w:val="uk-UA"/>
        </w:rPr>
        <w:t>з</w:t>
      </w:r>
      <w:r w:rsidRPr="00D94533">
        <w:rPr>
          <w:rFonts w:ascii="Times New Roman" w:hAnsi="Times New Roman"/>
          <w:sz w:val="28"/>
          <w:szCs w:val="28"/>
          <w:lang w:val="uk-UA"/>
        </w:rPr>
        <w:t xml:space="preserve">вела до появи нових можливостей у виробництві одягу, побутових та промислових товарів. </w:t>
      </w:r>
      <w:r w:rsidR="00E46753" w:rsidRPr="00D94533">
        <w:rPr>
          <w:rFonts w:ascii="Times New Roman" w:hAnsi="Times New Roman"/>
          <w:sz w:val="28"/>
          <w:szCs w:val="28"/>
          <w:lang w:val="uk-UA"/>
        </w:rPr>
        <w:t>Сьогодні швейна машинка є практично в кожному домі.</w:t>
      </w:r>
    </w:p>
    <w:p w:rsidR="0002388D" w:rsidRPr="00D94533" w:rsidRDefault="0002388D" w:rsidP="00D94533">
      <w:pPr>
        <w:spacing w:after="0"/>
        <w:ind w:right="-2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94533">
        <w:rPr>
          <w:rFonts w:ascii="Times New Roman" w:hAnsi="Times New Roman"/>
          <w:sz w:val="28"/>
          <w:szCs w:val="28"/>
          <w:lang w:val="uk-UA"/>
        </w:rPr>
        <w:lastRenderedPageBreak/>
        <w:t>А у вас вдома є «</w:t>
      </w:r>
      <w:proofErr w:type="spellStart"/>
      <w:r w:rsidRPr="00D94533">
        <w:rPr>
          <w:rFonts w:ascii="Times New Roman" w:hAnsi="Times New Roman"/>
          <w:sz w:val="28"/>
          <w:szCs w:val="28"/>
          <w:lang w:val="uk-UA"/>
        </w:rPr>
        <w:t>швейка</w:t>
      </w:r>
      <w:proofErr w:type="spellEnd"/>
      <w:r w:rsidRPr="00D94533">
        <w:rPr>
          <w:rFonts w:ascii="Times New Roman" w:hAnsi="Times New Roman"/>
          <w:sz w:val="28"/>
          <w:szCs w:val="28"/>
          <w:lang w:val="uk-UA"/>
        </w:rPr>
        <w:t xml:space="preserve">»? Чи вмієте ви нею користуватися? А чи знаєте ви, що існують «розумні» швейні машини, якими керує комп`ютер? А вам відомо, що у швейної машинки є день народження? </w:t>
      </w:r>
    </w:p>
    <w:p w:rsidR="0002388D" w:rsidRPr="00D94533" w:rsidRDefault="00B877E1" w:rsidP="00D94533">
      <w:pPr>
        <w:spacing w:after="120"/>
        <w:ind w:right="-24"/>
        <w:jc w:val="both"/>
        <w:rPr>
          <w:rFonts w:ascii="Times New Roman" w:hAnsi="Times New Roman"/>
          <w:sz w:val="28"/>
          <w:szCs w:val="28"/>
          <w:lang w:val="uk-UA"/>
        </w:rPr>
      </w:pPr>
      <w:r w:rsidRPr="00D94533">
        <w:rPr>
          <w:rFonts w:ascii="Times New Roman" w:hAnsi="Times New Roman"/>
          <w:sz w:val="28"/>
          <w:szCs w:val="28"/>
          <w:lang w:val="uk-UA"/>
        </w:rPr>
        <w:t>П</w:t>
      </w:r>
      <w:r w:rsidR="0002388D" w:rsidRPr="00D94533">
        <w:rPr>
          <w:rFonts w:ascii="Times New Roman" w:hAnsi="Times New Roman"/>
          <w:sz w:val="28"/>
          <w:szCs w:val="28"/>
          <w:lang w:val="uk-UA"/>
        </w:rPr>
        <w:t xml:space="preserve">ро різні корисні винаходи, зокрема, і про швейну машинку, ви зможете дізнатися, якщо прийдете </w:t>
      </w:r>
      <w:r w:rsidR="00D94533">
        <w:rPr>
          <w:rFonts w:ascii="Times New Roman" w:hAnsi="Times New Roman"/>
          <w:sz w:val="28"/>
          <w:szCs w:val="28"/>
          <w:lang w:val="uk-UA"/>
        </w:rPr>
        <w:t>до бібліотеки</w:t>
      </w:r>
      <w:r w:rsidR="0002388D" w:rsidRPr="00D94533">
        <w:rPr>
          <w:rFonts w:ascii="Times New Roman" w:hAnsi="Times New Roman"/>
          <w:sz w:val="28"/>
          <w:szCs w:val="28"/>
          <w:lang w:val="uk-UA"/>
        </w:rPr>
        <w:t xml:space="preserve"> «Юний читач»!</w:t>
      </w:r>
    </w:p>
    <w:p w:rsidR="00B8503B" w:rsidRDefault="00B8503B" w:rsidP="00D94533">
      <w:pPr>
        <w:spacing w:after="120" w:line="240" w:lineRule="auto"/>
        <w:ind w:right="-2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03B" w:rsidRDefault="00B8503B" w:rsidP="00D94533">
      <w:pPr>
        <w:spacing w:after="120" w:line="240" w:lineRule="auto"/>
        <w:ind w:right="-2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388D" w:rsidRPr="00D94533" w:rsidRDefault="00B8503B" w:rsidP="00D94533">
      <w:pPr>
        <w:spacing w:after="120" w:line="240" w:lineRule="auto"/>
        <w:ind w:right="-2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AAA8881" wp14:editId="1B4374C3">
            <wp:simplePos x="0" y="0"/>
            <wp:positionH relativeFrom="column">
              <wp:posOffset>6096635</wp:posOffset>
            </wp:positionH>
            <wp:positionV relativeFrom="paragraph">
              <wp:posOffset>24765</wp:posOffset>
            </wp:positionV>
            <wp:extent cx="819150" cy="12585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7B69BE87" wp14:editId="22BF2992">
            <wp:simplePos x="0" y="0"/>
            <wp:positionH relativeFrom="column">
              <wp:posOffset>-9525</wp:posOffset>
            </wp:positionH>
            <wp:positionV relativeFrom="paragraph">
              <wp:posOffset>24765</wp:posOffset>
            </wp:positionV>
            <wp:extent cx="971550" cy="126301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88D" w:rsidRPr="00D94533">
        <w:rPr>
          <w:rFonts w:ascii="Times New Roman" w:hAnsi="Times New Roman"/>
          <w:sz w:val="28"/>
          <w:szCs w:val="28"/>
          <w:lang w:val="uk-UA"/>
        </w:rPr>
        <w:t>Велика книга знань у запитаннях і відповідях. – Київ : Махаон-Україна, 2008. – 480 с. : іл.</w:t>
      </w:r>
    </w:p>
    <w:p w:rsidR="00B8503B" w:rsidRDefault="00B8503B" w:rsidP="00D94533">
      <w:pPr>
        <w:spacing w:after="120" w:line="240" w:lineRule="auto"/>
        <w:ind w:right="-2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388D" w:rsidRPr="00D94533" w:rsidRDefault="0002388D" w:rsidP="00D94533">
      <w:pPr>
        <w:spacing w:after="120" w:line="240" w:lineRule="auto"/>
        <w:ind w:right="-24"/>
        <w:jc w:val="both"/>
        <w:rPr>
          <w:rFonts w:ascii="Times New Roman" w:hAnsi="Times New Roman"/>
          <w:sz w:val="28"/>
          <w:szCs w:val="28"/>
          <w:lang w:val="uk-UA"/>
        </w:rPr>
      </w:pPr>
      <w:r w:rsidRPr="00D94533">
        <w:rPr>
          <w:rFonts w:ascii="Times New Roman" w:hAnsi="Times New Roman"/>
          <w:sz w:val="28"/>
          <w:szCs w:val="28"/>
          <w:lang w:val="uk-UA"/>
        </w:rPr>
        <w:t>Світ навколо нас. Відкриття. – Київ : Кобза, 2002. – 318с. : іл.</w:t>
      </w:r>
    </w:p>
    <w:p w:rsidR="00B8503B" w:rsidRDefault="00B8503B" w:rsidP="00D94533">
      <w:pPr>
        <w:spacing w:after="120" w:line="240" w:lineRule="auto"/>
        <w:ind w:right="-2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388D" w:rsidRPr="00D94533" w:rsidRDefault="00B8503B" w:rsidP="00D94533">
      <w:pPr>
        <w:spacing w:after="120" w:line="240" w:lineRule="auto"/>
        <w:ind w:right="-2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2E3E35CC" wp14:editId="23A2A65B">
            <wp:simplePos x="0" y="0"/>
            <wp:positionH relativeFrom="column">
              <wp:posOffset>6096000</wp:posOffset>
            </wp:positionH>
            <wp:positionV relativeFrom="paragraph">
              <wp:posOffset>273685</wp:posOffset>
            </wp:positionV>
            <wp:extent cx="829310" cy="11811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7422EF18" wp14:editId="7B3B5524">
            <wp:simplePos x="0" y="0"/>
            <wp:positionH relativeFrom="column">
              <wp:posOffset>-9525</wp:posOffset>
            </wp:positionH>
            <wp:positionV relativeFrom="paragraph">
              <wp:posOffset>50165</wp:posOffset>
            </wp:positionV>
            <wp:extent cx="982345" cy="11811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2388D" w:rsidRPr="00D94533">
        <w:rPr>
          <w:rFonts w:ascii="Times New Roman" w:hAnsi="Times New Roman"/>
          <w:sz w:val="28"/>
          <w:szCs w:val="28"/>
          <w:lang w:val="uk-UA"/>
        </w:rPr>
        <w:t>Сімон</w:t>
      </w:r>
      <w:proofErr w:type="spellEnd"/>
      <w:r w:rsidR="0002388D" w:rsidRPr="00D94533">
        <w:rPr>
          <w:rFonts w:ascii="Times New Roman" w:hAnsi="Times New Roman"/>
          <w:sz w:val="28"/>
          <w:szCs w:val="28"/>
          <w:lang w:val="uk-UA"/>
        </w:rPr>
        <w:t xml:space="preserve">, Ф. Відкриття і винаходи / Ф. </w:t>
      </w:r>
      <w:proofErr w:type="spellStart"/>
      <w:r w:rsidR="0002388D" w:rsidRPr="00D94533">
        <w:rPr>
          <w:rFonts w:ascii="Times New Roman" w:hAnsi="Times New Roman"/>
          <w:sz w:val="28"/>
          <w:szCs w:val="28"/>
          <w:lang w:val="uk-UA"/>
        </w:rPr>
        <w:t>Сімон</w:t>
      </w:r>
      <w:proofErr w:type="spellEnd"/>
      <w:r w:rsidR="0002388D" w:rsidRPr="00D94533">
        <w:rPr>
          <w:rFonts w:ascii="Times New Roman" w:hAnsi="Times New Roman"/>
          <w:sz w:val="28"/>
          <w:szCs w:val="28"/>
          <w:lang w:val="uk-UA"/>
        </w:rPr>
        <w:t>. – Київ : Махаон-Україна, 2008. – 128</w:t>
      </w:r>
      <w:r w:rsidR="00B877E1" w:rsidRPr="00D945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388D" w:rsidRPr="00D94533">
        <w:rPr>
          <w:rFonts w:ascii="Times New Roman" w:hAnsi="Times New Roman"/>
          <w:sz w:val="28"/>
          <w:szCs w:val="28"/>
          <w:lang w:val="uk-UA"/>
        </w:rPr>
        <w:t>с. : іл. – (Дитяча енциклопедія «Махаон»).</w:t>
      </w:r>
    </w:p>
    <w:p w:rsidR="00B8503B" w:rsidRDefault="00B8503B" w:rsidP="00D94533">
      <w:pPr>
        <w:spacing w:after="120" w:line="240" w:lineRule="auto"/>
        <w:ind w:right="-2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388D" w:rsidRPr="00D94533" w:rsidRDefault="0002388D" w:rsidP="00D94533">
      <w:pPr>
        <w:spacing w:after="120" w:line="240" w:lineRule="auto"/>
        <w:ind w:right="-24"/>
        <w:jc w:val="both"/>
        <w:rPr>
          <w:rFonts w:ascii="Times New Roman" w:hAnsi="Times New Roman"/>
          <w:sz w:val="28"/>
          <w:szCs w:val="28"/>
          <w:lang w:val="uk-UA"/>
        </w:rPr>
      </w:pPr>
      <w:r w:rsidRPr="00D94533">
        <w:rPr>
          <w:rFonts w:ascii="Times New Roman" w:hAnsi="Times New Roman"/>
          <w:sz w:val="28"/>
          <w:szCs w:val="28"/>
          <w:lang w:val="uk-UA"/>
        </w:rPr>
        <w:t>Хочу знати все! Найкраща енциклопедія для допитливих. – Київ : Арій, 2011. – 128с. : іл.</w:t>
      </w:r>
    </w:p>
    <w:p w:rsidR="00B8503B" w:rsidRDefault="00B8503B" w:rsidP="00D94533">
      <w:pPr>
        <w:spacing w:after="120" w:line="240" w:lineRule="auto"/>
        <w:ind w:right="-2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388D" w:rsidRPr="00D94533" w:rsidRDefault="0002388D" w:rsidP="00D94533">
      <w:pPr>
        <w:spacing w:after="120" w:line="240" w:lineRule="auto"/>
        <w:ind w:right="-2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D94533">
        <w:rPr>
          <w:rFonts w:ascii="Times New Roman" w:hAnsi="Times New Roman"/>
          <w:sz w:val="28"/>
          <w:szCs w:val="28"/>
          <w:lang w:val="uk-UA"/>
        </w:rPr>
        <w:t xml:space="preserve">Наодинці вдома: історія побутових речей // Розкажіть онуку. – 2002. </w:t>
      </w:r>
      <w:r w:rsidR="007C67E6" w:rsidRPr="00D94533">
        <w:rPr>
          <w:rFonts w:ascii="Times New Roman" w:hAnsi="Times New Roman"/>
          <w:sz w:val="28"/>
          <w:szCs w:val="28"/>
          <w:lang w:val="uk-UA"/>
        </w:rPr>
        <w:t>–</w:t>
      </w:r>
      <w:r w:rsidRPr="00D94533">
        <w:rPr>
          <w:rFonts w:ascii="Times New Roman" w:hAnsi="Times New Roman"/>
          <w:sz w:val="28"/>
          <w:szCs w:val="28"/>
          <w:lang w:val="uk-UA"/>
        </w:rPr>
        <w:t xml:space="preserve"> № 9. – С. 3-8.</w:t>
      </w:r>
    </w:p>
    <w:sectPr w:rsidR="0002388D" w:rsidRPr="00D94533" w:rsidSect="00D94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0080"/>
    <w:rsid w:val="0002388D"/>
    <w:rsid w:val="000854AE"/>
    <w:rsid w:val="00122E1A"/>
    <w:rsid w:val="00130516"/>
    <w:rsid w:val="00182CE9"/>
    <w:rsid w:val="0018652C"/>
    <w:rsid w:val="002322C6"/>
    <w:rsid w:val="00232A0E"/>
    <w:rsid w:val="00232D8C"/>
    <w:rsid w:val="0026361A"/>
    <w:rsid w:val="00292B31"/>
    <w:rsid w:val="002A3272"/>
    <w:rsid w:val="0032456D"/>
    <w:rsid w:val="00351EB9"/>
    <w:rsid w:val="003E1E12"/>
    <w:rsid w:val="003E7105"/>
    <w:rsid w:val="00400987"/>
    <w:rsid w:val="00405D2D"/>
    <w:rsid w:val="00415618"/>
    <w:rsid w:val="00447D5D"/>
    <w:rsid w:val="004F5B11"/>
    <w:rsid w:val="005261C2"/>
    <w:rsid w:val="00535E8A"/>
    <w:rsid w:val="005611E3"/>
    <w:rsid w:val="00562711"/>
    <w:rsid w:val="00586D86"/>
    <w:rsid w:val="005B7F09"/>
    <w:rsid w:val="005C3859"/>
    <w:rsid w:val="00605274"/>
    <w:rsid w:val="006252DD"/>
    <w:rsid w:val="006D0C08"/>
    <w:rsid w:val="00727CD0"/>
    <w:rsid w:val="00754B39"/>
    <w:rsid w:val="007A10FB"/>
    <w:rsid w:val="007B3FF0"/>
    <w:rsid w:val="007B53C5"/>
    <w:rsid w:val="007C5462"/>
    <w:rsid w:val="007C67E6"/>
    <w:rsid w:val="007F556F"/>
    <w:rsid w:val="0080468B"/>
    <w:rsid w:val="0082337B"/>
    <w:rsid w:val="0089464A"/>
    <w:rsid w:val="008C106B"/>
    <w:rsid w:val="008E3AFD"/>
    <w:rsid w:val="00917EEF"/>
    <w:rsid w:val="009429F0"/>
    <w:rsid w:val="00950080"/>
    <w:rsid w:val="009C0820"/>
    <w:rsid w:val="009D072C"/>
    <w:rsid w:val="00A450AD"/>
    <w:rsid w:val="00A570AB"/>
    <w:rsid w:val="00AF51DE"/>
    <w:rsid w:val="00B247F7"/>
    <w:rsid w:val="00B8503B"/>
    <w:rsid w:val="00B877E1"/>
    <w:rsid w:val="00C331A4"/>
    <w:rsid w:val="00D16CF4"/>
    <w:rsid w:val="00D36D08"/>
    <w:rsid w:val="00D94533"/>
    <w:rsid w:val="00DD4D68"/>
    <w:rsid w:val="00DE606B"/>
    <w:rsid w:val="00E01222"/>
    <w:rsid w:val="00E03EBF"/>
    <w:rsid w:val="00E040B9"/>
    <w:rsid w:val="00E14B95"/>
    <w:rsid w:val="00E46753"/>
    <w:rsid w:val="00E746BB"/>
    <w:rsid w:val="00EF06F0"/>
    <w:rsid w:val="00F1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2B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DE606B"/>
    <w:rPr>
      <w:rFonts w:cs="Times New Roman"/>
      <w:color w:val="0000FF"/>
      <w:u w:val="single"/>
    </w:rPr>
  </w:style>
  <w:style w:type="character" w:customStyle="1" w:styleId="cite-bracket">
    <w:name w:val="cite-bracket"/>
    <w:basedOn w:val="a0"/>
    <w:uiPriority w:val="99"/>
    <w:rsid w:val="00DE606B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8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0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2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1%D0%B0%D1%80%D1%82%D0%B5%D0%BB%D0%B5%D0%BC%D1%96_%D0%A2%D1%96%D0%BC%D0%BE%D0%BD%D1%8C%D1%94" TargetMode="Externa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1830" TargetMode="External"/><Relationship Id="rId12" Type="http://schemas.openxmlformats.org/officeDocument/2006/relationships/image" Target="media/image3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XVIII_%D1%81%D1%82%D0%BE%D0%BB%D1%96%D1%82%D1%82%D1%8F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%D0%A1%D0%BF%D0%BE%D0%BB%D1%83%D1%87%D0%B5%D0%BD%D1%96_%D0%A8%D1%82%D0%B0%D1%82%D0%B8_%D0%90%D0%BC%D0%B5%D1%80%D0%B8%D0%BA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1845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2406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сотники</cp:lastModifiedBy>
  <cp:revision>19</cp:revision>
  <dcterms:created xsi:type="dcterms:W3CDTF">2025-04-02T10:57:00Z</dcterms:created>
  <dcterms:modified xsi:type="dcterms:W3CDTF">2025-04-17T06:34:00Z</dcterms:modified>
</cp:coreProperties>
</file>